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0701" w:rsidRDefault="0013628A" w:rsidP="00A1598D">
      <w:pPr>
        <w:ind w:right="3968"/>
      </w:pPr>
      <w:r>
        <w:rPr>
          <w:rFonts w:ascii="Arial Narrow" w:hAnsi="Arial Narrow"/>
          <w:noProof/>
          <w:sz w:val="22"/>
        </w:rPr>
        <mc:AlternateContent>
          <mc:Choice Requires="wps">
            <w:drawing>
              <wp:anchor distT="0" distB="0" distL="114300" distR="114300" simplePos="0" relativeHeight="251655680" behindDoc="0" locked="0" layoutInCell="0" allowOverlap="1" wp14:anchorId="28F0839F" wp14:editId="2DF6255B">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321BC" w:rsidRDefault="00A321BC" w:rsidP="00A321BC">
                            <w:pPr>
                              <w:pStyle w:val="Textocomentario"/>
                              <w:rPr>
                                <w:b/>
                              </w:rPr>
                            </w:pPr>
                            <w:r>
                              <w:rPr>
                                <w:b/>
                              </w:rPr>
                              <w:t>CDAD DE PROP. EDIFICIO</w:t>
                            </w:r>
                          </w:p>
                          <w:p w:rsidR="00A321BC" w:rsidRDefault="00A321BC" w:rsidP="00A321BC">
                            <w:pPr>
                              <w:pStyle w:val="Textocomentario"/>
                              <w:rPr>
                                <w:b/>
                              </w:rPr>
                            </w:pPr>
                            <w:r>
                              <w:rPr>
                                <w:b/>
                              </w:rPr>
                              <w:t>AVDA. DEL MEDITERRANEO,247</w:t>
                            </w:r>
                          </w:p>
                          <w:p w:rsidR="00A321BC" w:rsidRDefault="00A321BC" w:rsidP="00A321BC">
                            <w:pPr>
                              <w:pStyle w:val="Textocomentario"/>
                              <w:rPr>
                                <w:b/>
                              </w:rPr>
                            </w:pPr>
                            <w:r>
                              <w:rPr>
                                <w:b/>
                              </w:rPr>
                              <w:t xml:space="preserve">ALMERIA </w:t>
                            </w:r>
                          </w:p>
                          <w:p w:rsidR="00A321BC" w:rsidRDefault="00A321BC" w:rsidP="00A321BC">
                            <w:pPr>
                              <w:pStyle w:val="Textocomentario"/>
                              <w:rPr>
                                <w:b/>
                              </w:rPr>
                            </w:pPr>
                          </w:p>
                          <w:p w:rsidR="00A321BC" w:rsidRDefault="00A321BC" w:rsidP="00A321BC">
                            <w:pPr>
                              <w:pStyle w:val="Textocomentario"/>
                              <w:rPr>
                                <w:b/>
                              </w:rPr>
                            </w:pPr>
                            <w:r>
                              <w:rPr>
                                <w:b/>
                              </w:rPr>
                              <w:t>A/A.: Mª Isabel   5º-3</w:t>
                            </w:r>
                          </w:p>
                          <w:p w:rsidR="00A321BC" w:rsidRDefault="00A321BC" w:rsidP="00A321BC">
                            <w:pPr>
                              <w:pStyle w:val="Textocomentario"/>
                              <w:rPr>
                                <w:b/>
                              </w:rPr>
                            </w:pPr>
                            <w:r>
                              <w:rPr>
                                <w:b/>
                              </w:rPr>
                              <w:t xml:space="preserve">Tlf.: 644662215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321BC" w:rsidRDefault="00A321BC" w:rsidP="00A321BC">
                      <w:pPr>
                        <w:pStyle w:val="Textocomentario"/>
                        <w:rPr>
                          <w:b/>
                        </w:rPr>
                      </w:pPr>
                      <w:r>
                        <w:rPr>
                          <w:b/>
                        </w:rPr>
                        <w:t>CDAD DE PROP. EDIFICIO</w:t>
                      </w:r>
                    </w:p>
                    <w:p w:rsidR="00A321BC" w:rsidRDefault="00A321BC" w:rsidP="00A321BC">
                      <w:pPr>
                        <w:pStyle w:val="Textocomentario"/>
                        <w:rPr>
                          <w:b/>
                        </w:rPr>
                      </w:pPr>
                      <w:r>
                        <w:rPr>
                          <w:b/>
                        </w:rPr>
                        <w:t>AVDA. DEL MEDITERRANEO,247</w:t>
                      </w:r>
                    </w:p>
                    <w:p w:rsidR="00A321BC" w:rsidRDefault="00A321BC" w:rsidP="00A321BC">
                      <w:pPr>
                        <w:pStyle w:val="Textocomentario"/>
                        <w:rPr>
                          <w:b/>
                        </w:rPr>
                      </w:pPr>
                      <w:r>
                        <w:rPr>
                          <w:b/>
                        </w:rPr>
                        <w:t xml:space="preserve">ALMERIA </w:t>
                      </w:r>
                    </w:p>
                    <w:p w:rsidR="00A321BC" w:rsidRDefault="00A321BC" w:rsidP="00A321BC">
                      <w:pPr>
                        <w:pStyle w:val="Textocomentario"/>
                        <w:rPr>
                          <w:b/>
                        </w:rPr>
                      </w:pPr>
                    </w:p>
                    <w:p w:rsidR="00A321BC" w:rsidRDefault="00A321BC" w:rsidP="00A321BC">
                      <w:pPr>
                        <w:pStyle w:val="Textocomentario"/>
                        <w:rPr>
                          <w:b/>
                        </w:rPr>
                      </w:pPr>
                      <w:r>
                        <w:rPr>
                          <w:b/>
                        </w:rPr>
                        <w:t>A/A.: Mª Isabel   5º-3</w:t>
                      </w:r>
                    </w:p>
                    <w:p w:rsidR="00A321BC" w:rsidRDefault="00A321BC" w:rsidP="00A321BC">
                      <w:pPr>
                        <w:pStyle w:val="Textocomentario"/>
                        <w:rPr>
                          <w:b/>
                        </w:rPr>
                      </w:pPr>
                      <w:proofErr w:type="spellStart"/>
                      <w:r>
                        <w:rPr>
                          <w:b/>
                        </w:rPr>
                        <w:t>Tlf</w:t>
                      </w:r>
                      <w:proofErr w:type="spellEnd"/>
                      <w:r>
                        <w:rPr>
                          <w:b/>
                        </w:rPr>
                        <w:t xml:space="preserve">.: 644662215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Pr="005E29D7" w:rsidRDefault="00153C12" w:rsidP="00153C12">
      <w:pPr>
        <w:ind w:right="4393"/>
        <w:rPr>
          <w:b/>
          <w:lang w:val="es-ES_tradnl"/>
        </w:rPr>
      </w:pPr>
      <w:r w:rsidRPr="005E29D7">
        <w:rPr>
          <w:b/>
          <w:lang w:val="es-ES_tradnl"/>
        </w:rPr>
        <w:t>SERVICIO:</w:t>
      </w:r>
    </w:p>
    <w:p w:rsidR="00153C12" w:rsidRDefault="00153C12" w:rsidP="00153C12">
      <w:pPr>
        <w:ind w:right="4393"/>
        <w:rPr>
          <w:lang w:val="es-ES_tradnl"/>
        </w:rPr>
      </w:pPr>
      <w:r w:rsidRPr="00153C12">
        <w:rPr>
          <w:b/>
          <w:lang w:val="es-ES_tradnl"/>
        </w:rPr>
        <w:t>LUNES</w:t>
      </w:r>
      <w:r>
        <w:rPr>
          <w:lang w:val="es-ES_tradnl"/>
        </w:rPr>
        <w:t xml:space="preserve">: PORTAL, BARRIDO Y FREGADO DE ESCALERAS QUE DAN ACCESO A LA 1ºPLANTA </w:t>
      </w:r>
    </w:p>
    <w:p w:rsidR="00153C12" w:rsidRDefault="00153C12" w:rsidP="00153C12">
      <w:pPr>
        <w:ind w:right="4393"/>
        <w:rPr>
          <w:lang w:val="es-ES_tradnl"/>
        </w:rPr>
      </w:pPr>
      <w:r w:rsidRPr="00153C12">
        <w:rPr>
          <w:b/>
          <w:lang w:val="es-ES_tradnl"/>
        </w:rPr>
        <w:t>MIERCOSLES:</w:t>
      </w:r>
      <w:r>
        <w:rPr>
          <w:lang w:val="es-ES_tradnl"/>
        </w:rPr>
        <w:t xml:space="preserve"> PORTAL</w:t>
      </w:r>
    </w:p>
    <w:p w:rsidR="00153C12" w:rsidRDefault="00153C12" w:rsidP="00153C12">
      <w:pPr>
        <w:ind w:right="4393"/>
        <w:rPr>
          <w:lang w:val="es-ES_tradnl"/>
        </w:rPr>
      </w:pPr>
      <w:r>
        <w:rPr>
          <w:lang w:val="es-ES_tradnl"/>
        </w:rPr>
        <w:t xml:space="preserve"> Y QUINCENALMENTE RELLANOS Y ESCALERAS</w:t>
      </w:r>
    </w:p>
    <w:p w:rsidR="00153C12" w:rsidRDefault="00153C12" w:rsidP="00153C12">
      <w:pPr>
        <w:ind w:right="4393"/>
        <w:rPr>
          <w:lang w:val="es-ES_tradnl"/>
        </w:rPr>
      </w:pPr>
      <w:r w:rsidRPr="00153C12">
        <w:rPr>
          <w:b/>
          <w:lang w:val="es-ES_tradnl"/>
        </w:rPr>
        <w:t>VIERNES</w:t>
      </w:r>
      <w:r>
        <w:rPr>
          <w:lang w:val="es-ES_tradnl"/>
        </w:rPr>
        <w:t xml:space="preserve">: PORTAL BARRIDO Y FREGADO DE ESCALERAS QUE DAN ACCESO A LA 1ºPLANTA </w:t>
      </w:r>
    </w:p>
    <w:p w:rsidR="00153C12" w:rsidRDefault="00153C12" w:rsidP="00153C12">
      <w:pPr>
        <w:ind w:right="4393"/>
        <w:rPr>
          <w:lang w:val="es-ES_tradnl"/>
        </w:rPr>
      </w:pPr>
    </w:p>
    <w:p w:rsidR="0034403C" w:rsidRPr="0034403C" w:rsidRDefault="00153C12" w:rsidP="0013775E">
      <w:pPr>
        <w:ind w:right="4393"/>
        <w:jc w:val="center"/>
        <w:rPr>
          <w:b/>
          <w:lang w:val="es-ES_tradnl"/>
        </w:rPr>
      </w:pPr>
      <w:r>
        <w:rPr>
          <w:lang w:val="es-ES_tradnl"/>
        </w:rPr>
        <w:tab/>
      </w:r>
    </w:p>
    <w:p w:rsidR="00153C12" w:rsidRDefault="0034403C" w:rsidP="00153C12">
      <w:pPr>
        <w:ind w:right="4393"/>
        <w:rPr>
          <w:b/>
          <w:lang w:val="es-ES_tradnl"/>
        </w:rPr>
      </w:pPr>
      <w:r w:rsidRPr="0034403C">
        <w:rPr>
          <w:b/>
          <w:lang w:val="es-ES_tradnl"/>
        </w:rPr>
        <w:t>LLAVE 191</w:t>
      </w:r>
    </w:p>
    <w:p w:rsidR="0013775E" w:rsidRDefault="0013775E" w:rsidP="00153C12">
      <w:pPr>
        <w:ind w:left="3518" w:right="-58" w:hanging="399"/>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3869DE">
        <w:rPr>
          <w:i/>
          <w:noProof/>
          <w:lang w:val="es-ES_tradnl"/>
        </w:rPr>
        <w:t>28 de marzo de 2023</w:t>
      </w:r>
      <w:r w:rsidR="00344DD7">
        <w:rPr>
          <w:i/>
          <w:lang w:val="es-ES_tradnl"/>
        </w:rPr>
        <w:fldChar w:fldCharType="end"/>
      </w:r>
    </w:p>
    <w:p w:rsidR="0013775E" w:rsidRDefault="0013775E" w:rsidP="0013775E">
      <w:pPr>
        <w:pStyle w:val="Ttulo3"/>
      </w:pPr>
      <w:r>
        <w:t xml:space="preserve">PRESUPUESTO Nº.- </w:t>
      </w:r>
      <w:r w:rsidR="00251A9A">
        <w:t>5000</w:t>
      </w:r>
      <w:r w:rsidR="00A321BC">
        <w:t>2000</w:t>
      </w:r>
    </w:p>
    <w:p w:rsidR="0013775E" w:rsidRDefault="0013775E" w:rsidP="0013775E">
      <w:pPr>
        <w:rPr>
          <w:lang w:val="es-ES_tradnl"/>
        </w:rPr>
      </w:pPr>
    </w:p>
    <w:p w:rsidR="0013775E" w:rsidRDefault="0013775E" w:rsidP="0013775E">
      <w:pPr>
        <w:pStyle w:val="Ttulo2"/>
      </w:pPr>
      <w:r>
        <w:t>PRESUPUESTO LIMPIEZA</w:t>
      </w:r>
    </w:p>
    <w:p w:rsidR="008D662F" w:rsidRPr="0034403C" w:rsidRDefault="00FE5026" w:rsidP="0034403C">
      <w:pPr>
        <w:tabs>
          <w:tab w:val="left" w:pos="5796"/>
        </w:tabs>
      </w:pPr>
      <w:r>
        <w:tab/>
      </w:r>
    </w:p>
    <w:p w:rsidR="008D662F" w:rsidRDefault="008D662F" w:rsidP="0013775E">
      <w:pPr>
        <w:jc w:val="center"/>
        <w:rPr>
          <w:b/>
          <w:sz w:val="22"/>
          <w:u w:val="single"/>
        </w:rPr>
      </w:pPr>
    </w:p>
    <w:p w:rsidR="0013775E" w:rsidRDefault="008D662F" w:rsidP="00FE5026">
      <w:pPr>
        <w:rPr>
          <w:b/>
          <w:sz w:val="22"/>
          <w:u w:val="single"/>
        </w:rPr>
      </w:pPr>
      <w:r>
        <w:rPr>
          <w:b/>
          <w:sz w:val="22"/>
          <w:u w:val="single"/>
        </w:rPr>
        <w:t xml:space="preserve">TRES VECES EN SEMANA ( Excepto Fiestas) </w:t>
      </w:r>
      <w:r w:rsidR="0013775E">
        <w:rPr>
          <w:b/>
          <w:sz w:val="22"/>
          <w:u w:val="single"/>
        </w:rPr>
        <w:t>:</w:t>
      </w:r>
    </w:p>
    <w:p w:rsidR="0013628A" w:rsidRDefault="0013628A" w:rsidP="0013628A">
      <w:pPr>
        <w:numPr>
          <w:ilvl w:val="0"/>
          <w:numId w:val="1"/>
        </w:numPr>
        <w:tabs>
          <w:tab w:val="clear" w:pos="360"/>
          <w:tab w:val="num" w:pos="1069"/>
        </w:tabs>
        <w:ind w:left="1069"/>
        <w:jc w:val="both"/>
        <w:rPr>
          <w:sz w:val="22"/>
        </w:rPr>
      </w:pPr>
      <w:r>
        <w:rPr>
          <w:sz w:val="22"/>
        </w:rPr>
        <w:t>Barrido y fregado de suelo de portal y rampa de acceso al edificio.</w:t>
      </w:r>
    </w:p>
    <w:p w:rsidR="0013628A" w:rsidRDefault="0013628A" w:rsidP="0013628A">
      <w:pPr>
        <w:numPr>
          <w:ilvl w:val="0"/>
          <w:numId w:val="1"/>
        </w:numPr>
        <w:tabs>
          <w:tab w:val="clear" w:pos="360"/>
          <w:tab w:val="num" w:pos="1069"/>
        </w:tabs>
        <w:ind w:left="1069"/>
        <w:jc w:val="both"/>
        <w:rPr>
          <w:sz w:val="22"/>
        </w:rPr>
      </w:pPr>
      <w:r>
        <w:rPr>
          <w:sz w:val="22"/>
        </w:rPr>
        <w:t>Barrido y fregado de escaleras que dan acceso a primera planta desde portal, de mármol blanco.</w:t>
      </w:r>
    </w:p>
    <w:p w:rsidR="0013628A" w:rsidRDefault="0013628A" w:rsidP="0013628A">
      <w:pPr>
        <w:numPr>
          <w:ilvl w:val="0"/>
          <w:numId w:val="1"/>
        </w:numPr>
        <w:tabs>
          <w:tab w:val="clear" w:pos="360"/>
          <w:tab w:val="num" w:pos="1069"/>
        </w:tabs>
        <w:ind w:left="1069"/>
        <w:jc w:val="both"/>
        <w:rPr>
          <w:sz w:val="22"/>
        </w:rPr>
      </w:pPr>
      <w:r>
        <w:rPr>
          <w:sz w:val="22"/>
        </w:rPr>
        <w:t xml:space="preserve">Limpieza y desinfección de barandas de aluminio que dan acceso a la primera planta. </w:t>
      </w:r>
    </w:p>
    <w:p w:rsidR="0013628A" w:rsidRDefault="0013628A" w:rsidP="0013628A">
      <w:pPr>
        <w:numPr>
          <w:ilvl w:val="0"/>
          <w:numId w:val="1"/>
        </w:numPr>
        <w:tabs>
          <w:tab w:val="clear" w:pos="360"/>
          <w:tab w:val="num" w:pos="1069"/>
        </w:tabs>
        <w:ind w:left="1069"/>
        <w:jc w:val="both"/>
        <w:rPr>
          <w:sz w:val="22"/>
        </w:rPr>
      </w:pPr>
      <w:r>
        <w:rPr>
          <w:sz w:val="22"/>
        </w:rPr>
        <w:t>Retirada de huellas digitales en barandas de cristal.</w:t>
      </w:r>
    </w:p>
    <w:p w:rsidR="0013628A" w:rsidRDefault="0013628A" w:rsidP="0013628A">
      <w:pPr>
        <w:numPr>
          <w:ilvl w:val="0"/>
          <w:numId w:val="1"/>
        </w:numPr>
        <w:tabs>
          <w:tab w:val="clear" w:pos="360"/>
          <w:tab w:val="num" w:pos="1069"/>
        </w:tabs>
        <w:ind w:left="1069"/>
        <w:jc w:val="both"/>
        <w:rPr>
          <w:sz w:val="22"/>
        </w:rPr>
      </w:pPr>
      <w:r>
        <w:rPr>
          <w:sz w:val="22"/>
        </w:rPr>
        <w:t xml:space="preserve">Barrido y fregado de suelo de ascensor, limpieza de ranuras y limpieza de puerta por ambos lados, limpieza y desinfección de botonaduras de ascensor </w:t>
      </w:r>
    </w:p>
    <w:p w:rsidR="0013628A" w:rsidRDefault="0013628A" w:rsidP="0013628A">
      <w:pPr>
        <w:numPr>
          <w:ilvl w:val="0"/>
          <w:numId w:val="1"/>
        </w:numPr>
        <w:tabs>
          <w:tab w:val="clear" w:pos="360"/>
          <w:tab w:val="num" w:pos="1069"/>
        </w:tabs>
        <w:ind w:left="1069"/>
        <w:jc w:val="both"/>
        <w:rPr>
          <w:sz w:val="22"/>
        </w:rPr>
      </w:pPr>
      <w:r>
        <w:rPr>
          <w:sz w:val="22"/>
        </w:rPr>
        <w:t>Limpieza con trapo húmedo y desinfectante de interruptores de luz.</w:t>
      </w:r>
    </w:p>
    <w:p w:rsidR="0013628A" w:rsidRDefault="0013628A" w:rsidP="0013628A">
      <w:pPr>
        <w:numPr>
          <w:ilvl w:val="0"/>
          <w:numId w:val="1"/>
        </w:numPr>
        <w:tabs>
          <w:tab w:val="clear" w:pos="360"/>
          <w:tab w:val="num" w:pos="1069"/>
        </w:tabs>
        <w:ind w:left="1069"/>
        <w:jc w:val="both"/>
        <w:rPr>
          <w:sz w:val="22"/>
        </w:rPr>
      </w:pPr>
      <w:r>
        <w:rPr>
          <w:sz w:val="22"/>
        </w:rPr>
        <w:t>Limpieza de buzones de correspondencia.</w:t>
      </w:r>
    </w:p>
    <w:p w:rsidR="0013628A" w:rsidRDefault="0013628A" w:rsidP="0013628A">
      <w:pPr>
        <w:numPr>
          <w:ilvl w:val="0"/>
          <w:numId w:val="1"/>
        </w:numPr>
        <w:tabs>
          <w:tab w:val="clear" w:pos="360"/>
          <w:tab w:val="num" w:pos="1069"/>
        </w:tabs>
        <w:ind w:left="1069"/>
        <w:jc w:val="both"/>
        <w:rPr>
          <w:sz w:val="22"/>
        </w:rPr>
      </w:pPr>
      <w:r>
        <w:rPr>
          <w:sz w:val="22"/>
        </w:rPr>
        <w:t>Limpieza y desinfección de interfono</w:t>
      </w:r>
    </w:p>
    <w:p w:rsidR="0013628A" w:rsidRDefault="0013628A" w:rsidP="0013628A">
      <w:pPr>
        <w:numPr>
          <w:ilvl w:val="0"/>
          <w:numId w:val="1"/>
        </w:numPr>
        <w:tabs>
          <w:tab w:val="clear" w:pos="360"/>
          <w:tab w:val="num" w:pos="1069"/>
        </w:tabs>
        <w:ind w:left="1069"/>
        <w:jc w:val="both"/>
        <w:rPr>
          <w:sz w:val="22"/>
        </w:rPr>
      </w:pPr>
      <w:r>
        <w:rPr>
          <w:sz w:val="22"/>
        </w:rPr>
        <w:t>Retirada de suciedad significativa en revestimientos de portal.</w:t>
      </w:r>
    </w:p>
    <w:p w:rsidR="0013628A" w:rsidRDefault="0013628A" w:rsidP="0013628A">
      <w:pPr>
        <w:numPr>
          <w:ilvl w:val="0"/>
          <w:numId w:val="1"/>
        </w:numPr>
        <w:tabs>
          <w:tab w:val="clear" w:pos="360"/>
          <w:tab w:val="num" w:pos="1069"/>
        </w:tabs>
        <w:ind w:left="1069"/>
        <w:jc w:val="both"/>
        <w:rPr>
          <w:sz w:val="22"/>
        </w:rPr>
      </w:pPr>
      <w:r>
        <w:rPr>
          <w:sz w:val="22"/>
        </w:rPr>
        <w:t>Retirada de huellas digitales en cristal puerta calle y aluminios.</w:t>
      </w:r>
    </w:p>
    <w:p w:rsidR="0013628A" w:rsidRDefault="0013628A" w:rsidP="0013628A">
      <w:pPr>
        <w:numPr>
          <w:ilvl w:val="0"/>
          <w:numId w:val="1"/>
        </w:numPr>
        <w:tabs>
          <w:tab w:val="clear" w:pos="360"/>
          <w:tab w:val="num" w:pos="1069"/>
        </w:tabs>
        <w:ind w:left="1069"/>
        <w:jc w:val="both"/>
        <w:rPr>
          <w:sz w:val="22"/>
        </w:rPr>
      </w:pPr>
      <w:r>
        <w:rPr>
          <w:sz w:val="22"/>
        </w:rPr>
        <w:t>Barrido y fregado de trocito de acera correspondiente al edificio.</w:t>
      </w:r>
    </w:p>
    <w:p w:rsidR="0013628A" w:rsidRDefault="0013628A" w:rsidP="0013628A">
      <w:pPr>
        <w:numPr>
          <w:ilvl w:val="0"/>
          <w:numId w:val="1"/>
        </w:numPr>
        <w:tabs>
          <w:tab w:val="clear" w:pos="360"/>
          <w:tab w:val="num" w:pos="1069"/>
        </w:tabs>
        <w:ind w:left="1069"/>
        <w:jc w:val="both"/>
        <w:rPr>
          <w:sz w:val="22"/>
        </w:rPr>
      </w:pPr>
      <w:r>
        <w:rPr>
          <w:sz w:val="22"/>
        </w:rPr>
        <w:t>Retirada de suciedad significativa en revestimientos exteriores de fachada.</w:t>
      </w:r>
    </w:p>
    <w:p w:rsidR="0013628A" w:rsidRPr="00251A9A" w:rsidRDefault="0013628A" w:rsidP="0013628A">
      <w:pPr>
        <w:jc w:val="both"/>
        <w:rPr>
          <w:sz w:val="22"/>
        </w:rPr>
      </w:pPr>
      <w:r>
        <w:rPr>
          <w:sz w:val="22"/>
        </w:rPr>
        <w:t xml:space="preserve">   </w:t>
      </w:r>
    </w:p>
    <w:p w:rsidR="0013628A" w:rsidRDefault="00BF2B84" w:rsidP="00FE5026">
      <w:pPr>
        <w:rPr>
          <w:b/>
          <w:sz w:val="22"/>
          <w:u w:val="single"/>
        </w:rPr>
      </w:pPr>
      <w:r>
        <w:rPr>
          <w:b/>
          <w:sz w:val="22"/>
          <w:u w:val="single"/>
        </w:rPr>
        <w:t xml:space="preserve">QUINCENAL </w:t>
      </w:r>
      <w:r w:rsidR="0013628A">
        <w:rPr>
          <w:b/>
          <w:sz w:val="22"/>
          <w:u w:val="single"/>
        </w:rPr>
        <w:t>:</w:t>
      </w:r>
      <w:r w:rsidR="00A1598D">
        <w:rPr>
          <w:b/>
          <w:sz w:val="22"/>
          <w:u w:val="single"/>
        </w:rPr>
        <w:t xml:space="preserve"> </w:t>
      </w:r>
    </w:p>
    <w:p w:rsidR="0013628A" w:rsidRDefault="0013628A" w:rsidP="0013628A">
      <w:pPr>
        <w:numPr>
          <w:ilvl w:val="0"/>
          <w:numId w:val="4"/>
        </w:numPr>
        <w:tabs>
          <w:tab w:val="clear" w:pos="360"/>
          <w:tab w:val="num" w:pos="1069"/>
        </w:tabs>
        <w:ind w:left="1069"/>
        <w:jc w:val="both"/>
        <w:rPr>
          <w:sz w:val="22"/>
        </w:rPr>
      </w:pPr>
      <w:r>
        <w:rPr>
          <w:sz w:val="22"/>
        </w:rPr>
        <w:t>Limpieza de rellanos y escaleras.</w:t>
      </w:r>
    </w:p>
    <w:p w:rsidR="0013628A" w:rsidRDefault="0013628A" w:rsidP="0013628A">
      <w:pPr>
        <w:numPr>
          <w:ilvl w:val="0"/>
          <w:numId w:val="4"/>
        </w:numPr>
        <w:tabs>
          <w:tab w:val="clear" w:pos="360"/>
          <w:tab w:val="num" w:pos="1069"/>
        </w:tabs>
        <w:ind w:left="1069"/>
        <w:jc w:val="both"/>
        <w:rPr>
          <w:sz w:val="22"/>
        </w:rPr>
      </w:pPr>
      <w:r>
        <w:rPr>
          <w:sz w:val="22"/>
        </w:rPr>
        <w:t xml:space="preserve">Desempolvado de rodapiés, ranuras de ventanas. </w:t>
      </w:r>
    </w:p>
    <w:p w:rsidR="0013628A" w:rsidRDefault="0013628A" w:rsidP="0013628A">
      <w:pPr>
        <w:numPr>
          <w:ilvl w:val="0"/>
          <w:numId w:val="4"/>
        </w:numPr>
        <w:tabs>
          <w:tab w:val="clear" w:pos="360"/>
          <w:tab w:val="num" w:pos="1069"/>
        </w:tabs>
        <w:ind w:left="1069"/>
        <w:jc w:val="both"/>
        <w:rPr>
          <w:sz w:val="22"/>
        </w:rPr>
      </w:pPr>
      <w:r>
        <w:rPr>
          <w:sz w:val="22"/>
        </w:rPr>
        <w:t>Limpieza a fondo puerta calle.</w:t>
      </w:r>
    </w:p>
    <w:p w:rsidR="0013628A" w:rsidRDefault="0013628A" w:rsidP="0013628A">
      <w:pPr>
        <w:ind w:left="1069"/>
        <w:jc w:val="both"/>
        <w:rPr>
          <w:sz w:val="22"/>
        </w:rPr>
      </w:pPr>
    </w:p>
    <w:p w:rsidR="0013628A" w:rsidRDefault="0013628A" w:rsidP="00FE5026">
      <w:pPr>
        <w:rPr>
          <w:b/>
          <w:sz w:val="22"/>
          <w:u w:val="single"/>
        </w:rPr>
      </w:pPr>
      <w:r>
        <w:rPr>
          <w:b/>
          <w:sz w:val="22"/>
          <w:u w:val="single"/>
        </w:rPr>
        <w:t>TRIMESTRAL:</w:t>
      </w:r>
      <w:r w:rsidR="00977542">
        <w:rPr>
          <w:b/>
          <w:sz w:val="22"/>
          <w:u w:val="single"/>
        </w:rPr>
        <w:t xml:space="preserve">  </w:t>
      </w:r>
    </w:p>
    <w:p w:rsidR="0013628A" w:rsidRDefault="0013628A" w:rsidP="0013628A">
      <w:pPr>
        <w:numPr>
          <w:ilvl w:val="0"/>
          <w:numId w:val="12"/>
        </w:numPr>
        <w:rPr>
          <w:sz w:val="22"/>
        </w:rPr>
      </w:pPr>
      <w:r w:rsidRPr="008D662F">
        <w:rPr>
          <w:sz w:val="22"/>
        </w:rPr>
        <w:t>Limpieza de ventanas</w:t>
      </w:r>
      <w:r>
        <w:rPr>
          <w:sz w:val="22"/>
        </w:rPr>
        <w:t>.</w:t>
      </w:r>
    </w:p>
    <w:p w:rsidR="0013628A" w:rsidRDefault="0013628A" w:rsidP="0013628A">
      <w:pPr>
        <w:rPr>
          <w:sz w:val="22"/>
        </w:rPr>
      </w:pPr>
    </w:p>
    <w:p w:rsidR="0013628A" w:rsidRDefault="0013628A" w:rsidP="00FE5026">
      <w:pPr>
        <w:ind w:left="2832" w:hanging="2832"/>
        <w:rPr>
          <w:b/>
          <w:sz w:val="22"/>
          <w:u w:val="single"/>
        </w:rPr>
      </w:pPr>
      <w:r w:rsidRPr="008D662F">
        <w:rPr>
          <w:b/>
          <w:sz w:val="22"/>
          <w:u w:val="single"/>
        </w:rPr>
        <w:t>SEMESTRAL:</w:t>
      </w:r>
    </w:p>
    <w:p w:rsidR="0013628A" w:rsidRDefault="0013628A" w:rsidP="0013628A">
      <w:pPr>
        <w:numPr>
          <w:ilvl w:val="0"/>
          <w:numId w:val="12"/>
        </w:numPr>
        <w:jc w:val="both"/>
        <w:rPr>
          <w:sz w:val="22"/>
        </w:rPr>
      </w:pPr>
      <w:r w:rsidRPr="008D662F">
        <w:rPr>
          <w:sz w:val="22"/>
        </w:rPr>
        <w:t>Limpieza de revestimientos de portal y limpieza de revestimientos en fachada.</w:t>
      </w:r>
    </w:p>
    <w:p w:rsidR="00977542" w:rsidRPr="008D662F" w:rsidRDefault="00977542" w:rsidP="00977542">
      <w:pPr>
        <w:jc w:val="both"/>
        <w:rPr>
          <w:sz w:val="22"/>
        </w:rPr>
      </w:pPr>
    </w:p>
    <w:p w:rsidR="0013775E" w:rsidRDefault="0013775E" w:rsidP="0013775E">
      <w:pPr>
        <w:pStyle w:val="Textocomentario"/>
      </w:pPr>
    </w:p>
    <w:p w:rsidR="00BF2B84" w:rsidRDefault="00BF2B84" w:rsidP="00332F94">
      <w:pPr>
        <w:jc w:val="both"/>
        <w:rPr>
          <w:i/>
          <w:sz w:val="18"/>
        </w:rPr>
      </w:pPr>
    </w:p>
    <w:p w:rsidR="00BF2B84" w:rsidRDefault="00FE5026" w:rsidP="00332F94">
      <w:pPr>
        <w:jc w:val="both"/>
        <w:rPr>
          <w:i/>
          <w:sz w:val="18"/>
          <w:highlight w:val="yellow"/>
        </w:rPr>
      </w:pPr>
      <w:r>
        <w:rPr>
          <w:i/>
          <w:sz w:val="18"/>
          <w:highlight w:val="yellow"/>
        </w:rPr>
        <w:t>Nota: los patios se limpiaran a demanda y se cobrarán aparte.</w:t>
      </w:r>
    </w:p>
    <w:p w:rsidR="00BF2B84" w:rsidRDefault="00BF2B84" w:rsidP="00332F94">
      <w:pPr>
        <w:jc w:val="both"/>
        <w:rPr>
          <w:i/>
          <w:sz w:val="18"/>
          <w:highlight w:val="yellow"/>
        </w:rPr>
      </w:pPr>
    </w:p>
    <w:sectPr w:rsidR="00BF2B84"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FB7" w:rsidRDefault="009C4FB7">
      <w:r>
        <w:separator/>
      </w:r>
    </w:p>
  </w:endnote>
  <w:endnote w:type="continuationSeparator" w:id="0">
    <w:p w:rsidR="009C4FB7" w:rsidRDefault="009C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FB7" w:rsidRDefault="009C4FB7">
      <w:r>
        <w:separator/>
      </w:r>
    </w:p>
  </w:footnote>
  <w:footnote w:type="continuationSeparator" w:id="0">
    <w:p w:rsidR="009C4FB7" w:rsidRDefault="009C4F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C12" w:rsidRDefault="00153C12" w:rsidP="00153C12">
    <w:pPr>
      <w:ind w:left="3544" w:right="4393" w:hanging="1817"/>
      <w:jc w:val="center"/>
      <w:rPr>
        <w:b/>
        <w:lang w:val="es-ES_tradnl"/>
      </w:rPr>
    </w:pPr>
    <w:r>
      <w:tab/>
    </w:r>
    <w:r w:rsidRPr="0034403C">
      <w:rPr>
        <w:b/>
        <w:lang w:val="es-ES_tradnl"/>
      </w:rPr>
      <w:t xml:space="preserve">RUTA 1 </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6066B4B"/>
    <w:multiLevelType w:val="hybridMultilevel"/>
    <w:tmpl w:val="20744E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7646922"/>
    <w:multiLevelType w:val="hybridMultilevel"/>
    <w:tmpl w:val="063EC4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11"/>
  </w:num>
  <w:num w:numId="9">
    <w:abstractNumId w:val="10"/>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BC"/>
    <w:rsid w:val="0013628A"/>
    <w:rsid w:val="0013775E"/>
    <w:rsid w:val="00153C12"/>
    <w:rsid w:val="001D05A8"/>
    <w:rsid w:val="002153DA"/>
    <w:rsid w:val="00251A9A"/>
    <w:rsid w:val="002D7339"/>
    <w:rsid w:val="002E7571"/>
    <w:rsid w:val="003118EF"/>
    <w:rsid w:val="00332F94"/>
    <w:rsid w:val="0034403C"/>
    <w:rsid w:val="00344DD7"/>
    <w:rsid w:val="003869DE"/>
    <w:rsid w:val="00493A5A"/>
    <w:rsid w:val="00536747"/>
    <w:rsid w:val="005E29D7"/>
    <w:rsid w:val="005E38F5"/>
    <w:rsid w:val="00692F97"/>
    <w:rsid w:val="006C7833"/>
    <w:rsid w:val="007A291A"/>
    <w:rsid w:val="007C45FB"/>
    <w:rsid w:val="00815723"/>
    <w:rsid w:val="00844B8A"/>
    <w:rsid w:val="008D662F"/>
    <w:rsid w:val="00977542"/>
    <w:rsid w:val="009C4FB7"/>
    <w:rsid w:val="009F0701"/>
    <w:rsid w:val="00A1598D"/>
    <w:rsid w:val="00A321BC"/>
    <w:rsid w:val="00AF755F"/>
    <w:rsid w:val="00BC2DC9"/>
    <w:rsid w:val="00BF2B84"/>
    <w:rsid w:val="00D16335"/>
    <w:rsid w:val="00D31FD1"/>
    <w:rsid w:val="00D43DBF"/>
    <w:rsid w:val="00D52565"/>
    <w:rsid w:val="00DB0EC0"/>
    <w:rsid w:val="00E34511"/>
    <w:rsid w:val="00E76786"/>
    <w:rsid w:val="00F2179C"/>
    <w:rsid w:val="00F709A6"/>
    <w:rsid w:val="00FD6CA6"/>
    <w:rsid w:val="00FE5026"/>
    <w:rsid w:val="00FF2FE4"/>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2E0D0E-A24C-40D1-AE6B-C0851E64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9775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75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244</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1589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2022-03-10T12:23:00Z</cp:lastPrinted>
  <dcterms:created xsi:type="dcterms:W3CDTF">2023-03-28T08:26:00Z</dcterms:created>
  <dcterms:modified xsi:type="dcterms:W3CDTF">2023-03-28T08:26:00Z</dcterms:modified>
</cp:coreProperties>
</file>